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94EE" w14:textId="3EDA73BA" w:rsidR="00AB3B36" w:rsidRDefault="003479FB" w:rsidP="00274F4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D9689D9" wp14:editId="73333D85">
            <wp:extent cx="3087370" cy="866744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218" cy="9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E4369" w14:textId="77777777" w:rsidR="003479FB" w:rsidRPr="004C5FC3" w:rsidRDefault="003479FB" w:rsidP="003479FB">
      <w:pPr>
        <w:jc w:val="center"/>
        <w:rPr>
          <w:b/>
          <w:bCs/>
          <w:noProof/>
          <w:sz w:val="96"/>
          <w:szCs w:val="96"/>
        </w:rPr>
      </w:pPr>
      <w:r w:rsidRPr="004C5FC3">
        <w:rPr>
          <w:b/>
          <w:bCs/>
          <w:noProof/>
          <w:sz w:val="96"/>
          <w:szCs w:val="96"/>
        </w:rPr>
        <w:t>NY strikkecafé</w:t>
      </w:r>
    </w:p>
    <w:p w14:paraId="3189996F" w14:textId="77BFB9D3" w:rsidR="005366AB" w:rsidRPr="005366AB" w:rsidRDefault="005366AB" w:rsidP="005366AB">
      <w:pPr>
        <w:jc w:val="center"/>
        <w:rPr>
          <w:sz w:val="32"/>
          <w:szCs w:val="32"/>
        </w:rPr>
      </w:pPr>
      <w:r w:rsidRPr="005366AB">
        <w:rPr>
          <w:sz w:val="32"/>
          <w:szCs w:val="32"/>
        </w:rPr>
        <w:t xml:space="preserve">Kom og vær med til åbningen af vores nye </w:t>
      </w:r>
      <w:r w:rsidR="009E7816">
        <w:rPr>
          <w:sz w:val="32"/>
          <w:szCs w:val="32"/>
        </w:rPr>
        <w:t>mandags</w:t>
      </w:r>
      <w:r w:rsidRPr="005366AB">
        <w:rPr>
          <w:sz w:val="32"/>
          <w:szCs w:val="32"/>
        </w:rPr>
        <w:t>strikkecafé</w:t>
      </w:r>
      <w:r w:rsidR="009E7816">
        <w:rPr>
          <w:sz w:val="32"/>
          <w:szCs w:val="32"/>
        </w:rPr>
        <w:t xml:space="preserve">. </w:t>
      </w:r>
    </w:p>
    <w:p w14:paraId="390828F2" w14:textId="21FB4BBA" w:rsidR="005366AB" w:rsidRPr="00CC1F0F" w:rsidRDefault="00F8059B" w:rsidP="005366A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F2376A" wp14:editId="37E2D023">
            <wp:simplePos x="0" y="0"/>
            <wp:positionH relativeFrom="margin">
              <wp:align>left</wp:align>
            </wp:positionH>
            <wp:positionV relativeFrom="paragraph">
              <wp:posOffset>368300</wp:posOffset>
            </wp:positionV>
            <wp:extent cx="2305050" cy="2797175"/>
            <wp:effectExtent l="0" t="0" r="0" b="3175"/>
            <wp:wrapTight wrapText="bothSides">
              <wp:wrapPolygon edited="0">
                <wp:start x="0" y="0"/>
                <wp:lineTo x="0" y="21477"/>
                <wp:lineTo x="21421" y="21477"/>
                <wp:lineTo x="21421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816">
        <w:rPr>
          <w:b/>
          <w:bCs/>
          <w:sz w:val="32"/>
          <w:szCs w:val="32"/>
        </w:rPr>
        <w:t xml:space="preserve">Vi indleder </w:t>
      </w:r>
      <w:r w:rsidR="005366AB" w:rsidRPr="00CC1F0F">
        <w:rPr>
          <w:b/>
          <w:bCs/>
          <w:sz w:val="32"/>
          <w:szCs w:val="32"/>
        </w:rPr>
        <w:t>med besøg og foredrag af Trine Eger Nielsen.</w:t>
      </w:r>
    </w:p>
    <w:p w14:paraId="0C5F9EC7" w14:textId="7070710C" w:rsidR="005366AB" w:rsidRDefault="005366AB"/>
    <w:p w14:paraId="3EE7D6D4" w14:textId="77777777" w:rsidR="002B24DC" w:rsidRPr="002B24DC" w:rsidRDefault="002B24DC" w:rsidP="002B24DC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  <w:szCs w:val="18"/>
        </w:rPr>
      </w:pPr>
      <w:r w:rsidRPr="002B24DC">
        <w:rPr>
          <w:sz w:val="18"/>
          <w:szCs w:val="18"/>
        </w:rPr>
        <w:t xml:space="preserve">Trine har strikket sig vej igennem New Zealand, fortrinsvis på New Zealands Sydø. </w:t>
      </w:r>
    </w:p>
    <w:p w14:paraId="5F294A1F" w14:textId="39973D72" w:rsidR="002B24DC" w:rsidRPr="002B24DC" w:rsidRDefault="002B24DC" w:rsidP="002B24DC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18"/>
          <w:szCs w:val="18"/>
        </w:rPr>
      </w:pPr>
      <w:r w:rsidRPr="002B24DC">
        <w:rPr>
          <w:sz w:val="18"/>
          <w:szCs w:val="18"/>
        </w:rPr>
        <w:t>Det er blevet til denne bog med 12 skønne modeller samt stemningsfu</w:t>
      </w:r>
      <w:r w:rsidR="000D2F6F">
        <w:rPr>
          <w:sz w:val="18"/>
          <w:szCs w:val="18"/>
        </w:rPr>
        <w:t>l</w:t>
      </w:r>
      <w:r w:rsidRPr="002B24DC">
        <w:rPr>
          <w:sz w:val="18"/>
          <w:szCs w:val="18"/>
        </w:rPr>
        <w:t>de billeder og historier fra Trines strikkerejse.</w:t>
      </w:r>
    </w:p>
    <w:p w14:paraId="4E0D6F90" w14:textId="77777777" w:rsidR="002B24DC" w:rsidRPr="002B24DC" w:rsidRDefault="002B24DC" w:rsidP="002B24DC">
      <w:pPr>
        <w:pStyle w:val="Speciel"/>
        <w:rPr>
          <w:color w:val="181817"/>
          <w:sz w:val="18"/>
          <w:szCs w:val="18"/>
        </w:rPr>
      </w:pPr>
      <w:r w:rsidRPr="002B24DC">
        <w:rPr>
          <w:color w:val="181817"/>
          <w:sz w:val="18"/>
          <w:szCs w:val="18"/>
        </w:rPr>
        <w:t>12 strikkede modeller som bærer tydeligt præg af hendes passion for naturmaterialer og gennemført design. Sweatre, huer, halstørklæder og sjaler, alle med udførlige opskrifter og vejledning til garnkøb.</w:t>
      </w:r>
    </w:p>
    <w:p w14:paraId="747DBB28" w14:textId="77777777" w:rsidR="002B24DC" w:rsidRPr="002B24DC" w:rsidRDefault="002B24DC" w:rsidP="002B24DC">
      <w:pPr>
        <w:pStyle w:val="Speciel"/>
        <w:rPr>
          <w:color w:val="181817"/>
          <w:sz w:val="18"/>
          <w:szCs w:val="18"/>
        </w:rPr>
      </w:pPr>
    </w:p>
    <w:p w14:paraId="1681D130" w14:textId="77777777" w:rsidR="002B24DC" w:rsidRPr="002B24DC" w:rsidRDefault="002B24DC" w:rsidP="002B24DC">
      <w:pPr>
        <w:pStyle w:val="Speciel"/>
        <w:rPr>
          <w:color w:val="181817"/>
          <w:sz w:val="18"/>
          <w:szCs w:val="18"/>
        </w:rPr>
      </w:pPr>
      <w:r w:rsidRPr="002B24DC">
        <w:rPr>
          <w:color w:val="181817"/>
          <w:sz w:val="18"/>
          <w:szCs w:val="18"/>
        </w:rPr>
        <w:t>Trine har bevidst valgt, at drømme, glæde og begejstring skal have lov at fylde i livet.</w:t>
      </w:r>
    </w:p>
    <w:p w14:paraId="0D42E865" w14:textId="77777777" w:rsidR="002B24DC" w:rsidRPr="002B24DC" w:rsidRDefault="002B24DC" w:rsidP="002B24DC">
      <w:pPr>
        <w:pStyle w:val="Speciel"/>
        <w:rPr>
          <w:color w:val="181817"/>
          <w:sz w:val="18"/>
          <w:szCs w:val="18"/>
        </w:rPr>
      </w:pPr>
      <w:r w:rsidRPr="002B24DC">
        <w:rPr>
          <w:color w:val="181817"/>
          <w:sz w:val="18"/>
          <w:szCs w:val="18"/>
        </w:rPr>
        <w:t>Gennem denne dedikation, smitter hun læseren. Bogen er fuld af kærlighed og god energi hvilket gør læsningen til en inspirerende oplevelse. </w:t>
      </w:r>
    </w:p>
    <w:p w14:paraId="5ADA28E1" w14:textId="75D01E6B" w:rsidR="002B24DC" w:rsidRPr="002B24DC" w:rsidRDefault="002B24DC" w:rsidP="002B24DC">
      <w:pPr>
        <w:pStyle w:val="Speciel"/>
        <w:rPr>
          <w:sz w:val="18"/>
          <w:szCs w:val="18"/>
        </w:rPr>
      </w:pPr>
      <w:r w:rsidRPr="002B24DC">
        <w:rPr>
          <w:color w:val="181817"/>
          <w:sz w:val="18"/>
          <w:szCs w:val="18"/>
        </w:rPr>
        <w:t>Og Trines rejse er beviset på</w:t>
      </w:r>
      <w:r w:rsidR="00E55150">
        <w:rPr>
          <w:color w:val="181817"/>
          <w:sz w:val="18"/>
          <w:szCs w:val="18"/>
        </w:rPr>
        <w:t>,</w:t>
      </w:r>
      <w:r w:rsidRPr="002B24DC">
        <w:rPr>
          <w:color w:val="181817"/>
          <w:sz w:val="18"/>
          <w:szCs w:val="18"/>
        </w:rPr>
        <w:t xml:space="preserve"> at det virker: </w:t>
      </w:r>
      <w:r w:rsidR="00E55150">
        <w:rPr>
          <w:color w:val="181817"/>
          <w:sz w:val="18"/>
          <w:szCs w:val="18"/>
        </w:rPr>
        <w:t>D</w:t>
      </w:r>
      <w:r w:rsidRPr="002B24DC">
        <w:rPr>
          <w:color w:val="181817"/>
          <w:sz w:val="18"/>
          <w:szCs w:val="18"/>
        </w:rPr>
        <w:t>et kan lykkes at leve sine drømme!</w:t>
      </w:r>
    </w:p>
    <w:p w14:paraId="7E5F36CC" w14:textId="77777777" w:rsidR="002B24DC" w:rsidRPr="002B24DC" w:rsidRDefault="002B24DC" w:rsidP="002B24DC">
      <w:pPr>
        <w:pStyle w:val="Speciel"/>
        <w:rPr>
          <w:color w:val="181817"/>
          <w:sz w:val="18"/>
          <w:szCs w:val="18"/>
        </w:rPr>
      </w:pPr>
    </w:p>
    <w:p w14:paraId="25C62201" w14:textId="77777777" w:rsidR="002B24DC" w:rsidRPr="002B24DC" w:rsidRDefault="002B24DC" w:rsidP="002B24DC">
      <w:pPr>
        <w:pStyle w:val="Speciel"/>
        <w:rPr>
          <w:sz w:val="18"/>
          <w:szCs w:val="18"/>
        </w:rPr>
      </w:pPr>
    </w:p>
    <w:p w14:paraId="7C60FBB9" w14:textId="4C2BECE7" w:rsidR="005366AB" w:rsidRPr="002B24DC" w:rsidRDefault="002B24DC" w:rsidP="002B24DC">
      <w:pPr>
        <w:rPr>
          <w:sz w:val="18"/>
          <w:szCs w:val="18"/>
        </w:rPr>
      </w:pPr>
      <w:r w:rsidRPr="002B24DC">
        <w:rPr>
          <w:color w:val="181817"/>
          <w:sz w:val="18"/>
          <w:szCs w:val="18"/>
        </w:rPr>
        <w:t>Trine har strikket og designet siden hun var barn og har en uddannelse som håndarbejdslærer fra Håndarbejdets Fremme Seminarium. Derudover er hun relationscoach og har</w:t>
      </w:r>
      <w:r w:rsidR="00E55150">
        <w:rPr>
          <w:color w:val="181817"/>
          <w:sz w:val="18"/>
          <w:szCs w:val="18"/>
        </w:rPr>
        <w:t>,</w:t>
      </w:r>
      <w:r w:rsidRPr="002B24DC">
        <w:rPr>
          <w:color w:val="181817"/>
          <w:sz w:val="18"/>
          <w:szCs w:val="18"/>
        </w:rPr>
        <w:t xml:space="preserve"> gennem undervisning på mange niveauer, formået at skabe en symbiose mellem begge uddannelser til modtagerens bedste</w:t>
      </w:r>
    </w:p>
    <w:p w14:paraId="2B119DB0" w14:textId="68DB3AF5" w:rsidR="005366AB" w:rsidRPr="0015197F" w:rsidRDefault="005366AB" w:rsidP="005366AB">
      <w:pPr>
        <w:jc w:val="center"/>
        <w:rPr>
          <w:b/>
          <w:bCs/>
          <w:sz w:val="48"/>
          <w:szCs w:val="48"/>
        </w:rPr>
      </w:pPr>
      <w:r w:rsidRPr="0015197F">
        <w:rPr>
          <w:b/>
          <w:bCs/>
          <w:sz w:val="48"/>
          <w:szCs w:val="48"/>
        </w:rPr>
        <w:t xml:space="preserve">Tid: </w:t>
      </w:r>
      <w:r w:rsidR="003479FB">
        <w:rPr>
          <w:b/>
          <w:bCs/>
          <w:sz w:val="48"/>
          <w:szCs w:val="48"/>
        </w:rPr>
        <w:t>Man</w:t>
      </w:r>
      <w:r w:rsidR="00E55150">
        <w:rPr>
          <w:b/>
          <w:bCs/>
          <w:sz w:val="48"/>
          <w:szCs w:val="48"/>
        </w:rPr>
        <w:t>.</w:t>
      </w:r>
      <w:r w:rsidR="003479FB">
        <w:rPr>
          <w:b/>
          <w:bCs/>
          <w:sz w:val="48"/>
          <w:szCs w:val="48"/>
        </w:rPr>
        <w:t xml:space="preserve"> d. 13. sept.</w:t>
      </w:r>
      <w:r w:rsidRPr="0015197F">
        <w:rPr>
          <w:b/>
          <w:bCs/>
          <w:sz w:val="48"/>
          <w:szCs w:val="48"/>
        </w:rPr>
        <w:t xml:space="preserve"> Kl. 18.30</w:t>
      </w:r>
      <w:r w:rsidR="003479FB">
        <w:rPr>
          <w:b/>
          <w:bCs/>
          <w:sz w:val="48"/>
          <w:szCs w:val="48"/>
        </w:rPr>
        <w:t xml:space="preserve"> – 21.30</w:t>
      </w:r>
    </w:p>
    <w:p w14:paraId="4CCA8CEF" w14:textId="01315A97" w:rsidR="005366AB" w:rsidRPr="005366AB" w:rsidRDefault="005366AB" w:rsidP="005366AB">
      <w:pPr>
        <w:jc w:val="center"/>
        <w:rPr>
          <w:b/>
          <w:bCs/>
          <w:sz w:val="32"/>
          <w:szCs w:val="32"/>
        </w:rPr>
      </w:pPr>
      <w:r w:rsidRPr="005366AB">
        <w:rPr>
          <w:b/>
          <w:bCs/>
          <w:sz w:val="32"/>
          <w:szCs w:val="32"/>
        </w:rPr>
        <w:t>Sted: R</w:t>
      </w:r>
      <w:r w:rsidR="008B011F">
        <w:rPr>
          <w:b/>
          <w:bCs/>
          <w:sz w:val="32"/>
          <w:szCs w:val="32"/>
        </w:rPr>
        <w:t>AM</w:t>
      </w:r>
      <w:r w:rsidRPr="005366AB">
        <w:rPr>
          <w:b/>
          <w:bCs/>
          <w:sz w:val="32"/>
          <w:szCs w:val="32"/>
        </w:rPr>
        <w:t xml:space="preserve">huset, </w:t>
      </w:r>
      <w:r w:rsidR="00563608">
        <w:rPr>
          <w:b/>
          <w:bCs/>
          <w:sz w:val="32"/>
          <w:szCs w:val="32"/>
        </w:rPr>
        <w:t>Frederiksværkvej 109,</w:t>
      </w:r>
      <w:r w:rsidRPr="005366AB">
        <w:rPr>
          <w:b/>
          <w:bCs/>
          <w:sz w:val="32"/>
          <w:szCs w:val="32"/>
        </w:rPr>
        <w:t xml:space="preserve"> Ramløse</w:t>
      </w:r>
    </w:p>
    <w:p w14:paraId="2CBFAC3F" w14:textId="19C2FCAC" w:rsidR="005366AB" w:rsidRDefault="005366AB" w:rsidP="005366AB">
      <w:pPr>
        <w:jc w:val="center"/>
      </w:pPr>
      <w:r>
        <w:t>(Parkering ved Ramløse Skole og følg derefter flagene)</w:t>
      </w:r>
    </w:p>
    <w:p w14:paraId="686416BE" w14:textId="2CECB90D" w:rsidR="005366AB" w:rsidRPr="003479FB" w:rsidRDefault="005366AB" w:rsidP="005366AB">
      <w:pPr>
        <w:jc w:val="center"/>
        <w:rPr>
          <w:b/>
          <w:bCs/>
          <w:sz w:val="48"/>
          <w:szCs w:val="48"/>
        </w:rPr>
      </w:pPr>
      <w:r w:rsidRPr="003479FB">
        <w:rPr>
          <w:b/>
          <w:bCs/>
          <w:sz w:val="48"/>
          <w:szCs w:val="48"/>
        </w:rPr>
        <w:t>Pris: 40,-</w:t>
      </w:r>
    </w:p>
    <w:p w14:paraId="509DAD3B" w14:textId="5A638F28" w:rsidR="004C44DD" w:rsidRDefault="005366AB" w:rsidP="005366AB">
      <w:pPr>
        <w:jc w:val="center"/>
        <w:rPr>
          <w:b/>
          <w:bCs/>
          <w:sz w:val="32"/>
          <w:szCs w:val="32"/>
        </w:rPr>
      </w:pPr>
      <w:r w:rsidRPr="005366AB">
        <w:rPr>
          <w:b/>
          <w:bCs/>
          <w:sz w:val="32"/>
          <w:szCs w:val="32"/>
        </w:rPr>
        <w:t xml:space="preserve">Bindende tilmelding senest </w:t>
      </w:r>
      <w:r w:rsidR="00CF3E8F">
        <w:rPr>
          <w:b/>
          <w:bCs/>
          <w:sz w:val="32"/>
          <w:szCs w:val="32"/>
        </w:rPr>
        <w:t>10</w:t>
      </w:r>
      <w:r w:rsidR="003479FB">
        <w:rPr>
          <w:b/>
          <w:bCs/>
          <w:sz w:val="32"/>
          <w:szCs w:val="32"/>
        </w:rPr>
        <w:t>. sept</w:t>
      </w:r>
      <w:r w:rsidR="00E56619">
        <w:rPr>
          <w:b/>
          <w:bCs/>
          <w:sz w:val="32"/>
          <w:szCs w:val="32"/>
        </w:rPr>
        <w:t>.</w:t>
      </w:r>
      <w:r w:rsidR="003479FB">
        <w:rPr>
          <w:b/>
          <w:bCs/>
          <w:sz w:val="32"/>
          <w:szCs w:val="32"/>
        </w:rPr>
        <w:t xml:space="preserve"> på</w:t>
      </w:r>
    </w:p>
    <w:p w14:paraId="7B2AF76C" w14:textId="77777777" w:rsidR="005241E9" w:rsidRDefault="00563608" w:rsidP="005241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5366AB" w:rsidRPr="005366AB">
        <w:rPr>
          <w:b/>
          <w:bCs/>
          <w:sz w:val="32"/>
          <w:szCs w:val="32"/>
        </w:rPr>
        <w:t>ob</w:t>
      </w:r>
      <w:r w:rsidR="004C5FC3">
        <w:rPr>
          <w:b/>
          <w:bCs/>
          <w:sz w:val="32"/>
          <w:szCs w:val="32"/>
        </w:rPr>
        <w:t>ile</w:t>
      </w:r>
      <w:r>
        <w:rPr>
          <w:b/>
          <w:bCs/>
          <w:sz w:val="32"/>
          <w:szCs w:val="32"/>
        </w:rPr>
        <w:t>P</w:t>
      </w:r>
      <w:r w:rsidR="005366AB" w:rsidRPr="005366AB">
        <w:rPr>
          <w:b/>
          <w:bCs/>
          <w:sz w:val="32"/>
          <w:szCs w:val="32"/>
        </w:rPr>
        <w:t>ay</w:t>
      </w:r>
      <w:r w:rsidR="004C5FC3">
        <w:rPr>
          <w:b/>
          <w:bCs/>
          <w:sz w:val="32"/>
          <w:szCs w:val="32"/>
        </w:rPr>
        <w:t xml:space="preserve"> 218975</w:t>
      </w:r>
      <w:r w:rsidR="00E56619">
        <w:rPr>
          <w:b/>
          <w:bCs/>
          <w:sz w:val="32"/>
          <w:szCs w:val="32"/>
        </w:rPr>
        <w:t xml:space="preserve">, eller </w:t>
      </w:r>
      <w:r w:rsidR="00CA5E1B">
        <w:rPr>
          <w:b/>
          <w:bCs/>
          <w:sz w:val="32"/>
          <w:szCs w:val="32"/>
        </w:rPr>
        <w:t>på Facebook</w:t>
      </w:r>
      <w:r w:rsidR="001901E9">
        <w:rPr>
          <w:b/>
          <w:bCs/>
          <w:sz w:val="32"/>
          <w:szCs w:val="32"/>
        </w:rPr>
        <w:t xml:space="preserve"> </w:t>
      </w:r>
      <w:r w:rsidR="00CA5E1B">
        <w:rPr>
          <w:b/>
          <w:bCs/>
          <w:sz w:val="32"/>
          <w:szCs w:val="32"/>
        </w:rPr>
        <w:t xml:space="preserve">med </w:t>
      </w:r>
      <w:r w:rsidR="00E56619">
        <w:rPr>
          <w:b/>
          <w:bCs/>
          <w:sz w:val="32"/>
          <w:szCs w:val="32"/>
        </w:rPr>
        <w:t>betaling ved indgangen.</w:t>
      </w:r>
    </w:p>
    <w:p w14:paraId="726F9D31" w14:textId="51053E40" w:rsidR="007C1E3E" w:rsidRPr="005241E9" w:rsidRDefault="005241E9" w:rsidP="005241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Kontakt evt. ramlosehusflid@gmail.com</w:t>
      </w:r>
    </w:p>
    <w:p w14:paraId="3E81A581" w14:textId="09A619CF" w:rsidR="007919C1" w:rsidRPr="007C1E3E" w:rsidRDefault="007919C1" w:rsidP="00663B73">
      <w:pPr>
        <w:spacing w:after="0" w:line="257" w:lineRule="auto"/>
        <w:rPr>
          <w:sz w:val="24"/>
          <w:szCs w:val="24"/>
        </w:rPr>
      </w:pPr>
      <w:r w:rsidRPr="007C1E3E">
        <w:rPr>
          <w:sz w:val="24"/>
          <w:szCs w:val="24"/>
        </w:rPr>
        <w:t>Vi serverer kaffe og te.</w:t>
      </w:r>
    </w:p>
    <w:p w14:paraId="682EDE73" w14:textId="027FEACF" w:rsidR="005366AB" w:rsidRPr="007C1E3E" w:rsidRDefault="00A470B8" w:rsidP="00A470B8">
      <w:pPr>
        <w:rPr>
          <w:sz w:val="24"/>
          <w:szCs w:val="24"/>
        </w:rPr>
      </w:pPr>
      <w:r w:rsidRPr="007C1E3E">
        <w:rPr>
          <w:sz w:val="24"/>
          <w:szCs w:val="24"/>
        </w:rPr>
        <w:t>Vi holde</w:t>
      </w:r>
      <w:r w:rsidR="00597A32" w:rsidRPr="007C1E3E">
        <w:rPr>
          <w:sz w:val="24"/>
          <w:szCs w:val="24"/>
        </w:rPr>
        <w:t>r</w:t>
      </w:r>
      <w:r w:rsidR="000540A6" w:rsidRPr="007C1E3E">
        <w:rPr>
          <w:sz w:val="24"/>
          <w:szCs w:val="24"/>
        </w:rPr>
        <w:t xml:space="preserve"> åben </w:t>
      </w:r>
      <w:r w:rsidR="00597A32" w:rsidRPr="007C1E3E">
        <w:rPr>
          <w:sz w:val="24"/>
          <w:szCs w:val="24"/>
        </w:rPr>
        <w:t>strikkecafé</w:t>
      </w:r>
      <w:r w:rsidRPr="007C1E3E">
        <w:rPr>
          <w:sz w:val="24"/>
          <w:szCs w:val="24"/>
        </w:rPr>
        <w:t xml:space="preserve"> </w:t>
      </w:r>
      <w:r w:rsidR="00597A32" w:rsidRPr="007C1E3E">
        <w:rPr>
          <w:sz w:val="24"/>
          <w:szCs w:val="24"/>
        </w:rPr>
        <w:t>hver anden mandag (ulige uger).</w:t>
      </w:r>
      <w:r w:rsidR="008123C8" w:rsidRPr="007C1E3E">
        <w:rPr>
          <w:sz w:val="24"/>
          <w:szCs w:val="24"/>
        </w:rPr>
        <w:t xml:space="preserve"> </w:t>
      </w:r>
      <w:r w:rsidRPr="007C1E3E">
        <w:rPr>
          <w:sz w:val="24"/>
          <w:szCs w:val="24"/>
        </w:rPr>
        <w:t>Følg med på Facebook (Ramløse Husflid) og hold øje med opslag på biblioteke</w:t>
      </w:r>
      <w:r w:rsidR="00597A32" w:rsidRPr="007C1E3E">
        <w:rPr>
          <w:sz w:val="24"/>
          <w:szCs w:val="24"/>
        </w:rPr>
        <w:t>rne, i</w:t>
      </w:r>
      <w:r w:rsidR="00274F4E" w:rsidRPr="007C1E3E">
        <w:rPr>
          <w:sz w:val="24"/>
          <w:szCs w:val="24"/>
        </w:rPr>
        <w:t xml:space="preserve"> Uge</w:t>
      </w:r>
      <w:r w:rsidR="00597A32" w:rsidRPr="007C1E3E">
        <w:rPr>
          <w:sz w:val="24"/>
          <w:szCs w:val="24"/>
        </w:rPr>
        <w:t>posten</w:t>
      </w:r>
      <w:r w:rsidRPr="007C1E3E">
        <w:rPr>
          <w:sz w:val="24"/>
          <w:szCs w:val="24"/>
        </w:rPr>
        <w:t xml:space="preserve"> og </w:t>
      </w:r>
      <w:r w:rsidR="00597A32" w:rsidRPr="007C1E3E">
        <w:rPr>
          <w:sz w:val="24"/>
          <w:szCs w:val="24"/>
        </w:rPr>
        <w:t>i områdets garnforretninger</w:t>
      </w:r>
      <w:r w:rsidRPr="007C1E3E">
        <w:rPr>
          <w:sz w:val="24"/>
          <w:szCs w:val="24"/>
        </w:rPr>
        <w:t>.</w:t>
      </w:r>
    </w:p>
    <w:p w14:paraId="0561DE41" w14:textId="77777777" w:rsidR="00334C9C" w:rsidRDefault="00334C9C" w:rsidP="00334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Ramløse Husflid, RAM huset Blok 3, Frederiksværkvej 109 – Ramløse, 3200 Helsinge</w:t>
      </w:r>
    </w:p>
    <w:p w14:paraId="16980915" w14:textId="4B96723D" w:rsidR="00334C9C" w:rsidRDefault="00334C9C" w:rsidP="00334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Facebook: Ramløse Husflid</w:t>
      </w:r>
    </w:p>
    <w:p w14:paraId="61A11736" w14:textId="77777777" w:rsidR="00334C9C" w:rsidRDefault="00334C9C" w:rsidP="00334C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Tovholdere for Strikkecafé:</w:t>
      </w:r>
    </w:p>
    <w:p w14:paraId="04AA13AD" w14:textId="7DB66D2E" w:rsidR="00334C9C" w:rsidRPr="005366AB" w:rsidRDefault="00334C9C" w:rsidP="00334C9C">
      <w:pPr>
        <w:rPr>
          <w:b/>
          <w:bCs/>
          <w:sz w:val="32"/>
          <w:szCs w:val="32"/>
        </w:rPr>
      </w:pPr>
      <w:r>
        <w:rPr>
          <w:rFonts w:ascii="Calibri" w:hAnsi="Calibri" w:cs="Calibri"/>
          <w:color w:val="000000"/>
        </w:rPr>
        <w:t>Susanne Jensen, Anette Walther, Lis Caben</w:t>
      </w:r>
      <w:r w:rsidR="00F04831">
        <w:rPr>
          <w:rFonts w:ascii="Calibri" w:hAnsi="Calibri" w:cs="Calibri"/>
          <w:color w:val="000000"/>
        </w:rPr>
        <w:t xml:space="preserve"> og Marianne Mortensen</w:t>
      </w:r>
    </w:p>
    <w:sectPr w:rsidR="00334C9C" w:rsidRPr="005366AB" w:rsidSect="00536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36"/>
    <w:rsid w:val="000540A6"/>
    <w:rsid w:val="000D2F6F"/>
    <w:rsid w:val="0012147A"/>
    <w:rsid w:val="0015197F"/>
    <w:rsid w:val="001901E9"/>
    <w:rsid w:val="00274F4E"/>
    <w:rsid w:val="002938F7"/>
    <w:rsid w:val="002B24DC"/>
    <w:rsid w:val="002C2D11"/>
    <w:rsid w:val="00334C9C"/>
    <w:rsid w:val="003479FB"/>
    <w:rsid w:val="00371DB5"/>
    <w:rsid w:val="004100DF"/>
    <w:rsid w:val="00443F8E"/>
    <w:rsid w:val="004C44DD"/>
    <w:rsid w:val="004C5FC3"/>
    <w:rsid w:val="0051421E"/>
    <w:rsid w:val="005241E9"/>
    <w:rsid w:val="005366AB"/>
    <w:rsid w:val="00563608"/>
    <w:rsid w:val="00597A32"/>
    <w:rsid w:val="00663B73"/>
    <w:rsid w:val="007919C1"/>
    <w:rsid w:val="007C1E3E"/>
    <w:rsid w:val="007D5DE4"/>
    <w:rsid w:val="008123C8"/>
    <w:rsid w:val="008B011F"/>
    <w:rsid w:val="009E7816"/>
    <w:rsid w:val="00A470B8"/>
    <w:rsid w:val="00AB3B36"/>
    <w:rsid w:val="00B81442"/>
    <w:rsid w:val="00C25BA2"/>
    <w:rsid w:val="00C30211"/>
    <w:rsid w:val="00C62F11"/>
    <w:rsid w:val="00CA5E1B"/>
    <w:rsid w:val="00CC1F0F"/>
    <w:rsid w:val="00CF3E8F"/>
    <w:rsid w:val="00DD452C"/>
    <w:rsid w:val="00E55150"/>
    <w:rsid w:val="00E56619"/>
    <w:rsid w:val="00F04024"/>
    <w:rsid w:val="00F04831"/>
    <w:rsid w:val="00F8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C3A9"/>
  <w15:chartTrackingRefBased/>
  <w15:docId w15:val="{82A0BA5B-A278-4C42-BF08-F08A12E7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B36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1">
    <w:name w:val="Brødtekst1"/>
    <w:rsid w:val="002B24D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a-DK"/>
    </w:rPr>
  </w:style>
  <w:style w:type="paragraph" w:customStyle="1" w:styleId="Speciel">
    <w:name w:val="Speciel"/>
    <w:rsid w:val="002B24D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0B39-8127-4772-87D2-B8F63936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259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og Per</dc:creator>
  <cp:keywords/>
  <dc:description/>
  <cp:lastModifiedBy>Susanne og Per</cp:lastModifiedBy>
  <cp:revision>16</cp:revision>
  <cp:lastPrinted>2020-10-19T14:10:00Z</cp:lastPrinted>
  <dcterms:created xsi:type="dcterms:W3CDTF">2021-08-02T08:51:00Z</dcterms:created>
  <dcterms:modified xsi:type="dcterms:W3CDTF">2021-08-05T11:24:00Z</dcterms:modified>
</cp:coreProperties>
</file>